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60F4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HEDLEY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95A40BC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Coventry. Gentleman.</w:t>
      </w:r>
    </w:p>
    <w:p w14:paraId="1672732C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3FB910AA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39C10DA5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2 Alice, widow of William </w:t>
      </w:r>
      <w:proofErr w:type="spellStart"/>
      <w:r>
        <w:rPr>
          <w:rFonts w:cs="Times New Roman"/>
          <w:szCs w:val="24"/>
        </w:rPr>
        <w:t>Wakefeld</w:t>
      </w:r>
      <w:proofErr w:type="spellEnd"/>
      <w:r>
        <w:rPr>
          <w:rFonts w:cs="Times New Roman"/>
          <w:szCs w:val="24"/>
        </w:rPr>
        <w:t xml:space="preserve"> of Pontefract, gentleman.</w:t>
      </w:r>
    </w:p>
    <w:p w14:paraId="3E353C26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1B51430A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1785AA2E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7DDE6E7D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Roger Hopton(q.v.) and his wife, Anne(q.v.), as the executors of Ralph</w:t>
      </w:r>
    </w:p>
    <w:p w14:paraId="5941B210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Snayth</w:t>
      </w:r>
      <w:proofErr w:type="spellEnd"/>
      <w:r>
        <w:rPr>
          <w:rFonts w:cs="Times New Roman"/>
          <w:szCs w:val="24"/>
        </w:rPr>
        <w:t>(q.v.), brought a plaint of debt against them.   (ibid.)</w:t>
      </w:r>
    </w:p>
    <w:p w14:paraId="4858E501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1556455C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</w:p>
    <w:p w14:paraId="29AFA6C7" w14:textId="77777777" w:rsidR="00C94204" w:rsidRDefault="00C94204" w:rsidP="00C9420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 June 2023</w:t>
      </w:r>
    </w:p>
    <w:p w14:paraId="0F355C1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0116" w14:textId="77777777" w:rsidR="00C94204" w:rsidRDefault="00C94204" w:rsidP="009139A6">
      <w:r>
        <w:separator/>
      </w:r>
    </w:p>
  </w:endnote>
  <w:endnote w:type="continuationSeparator" w:id="0">
    <w:p w14:paraId="6C2FD3F2" w14:textId="77777777" w:rsidR="00C94204" w:rsidRDefault="00C942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34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73C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0A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EDEC" w14:textId="77777777" w:rsidR="00C94204" w:rsidRDefault="00C94204" w:rsidP="009139A6">
      <w:r>
        <w:separator/>
      </w:r>
    </w:p>
  </w:footnote>
  <w:footnote w:type="continuationSeparator" w:id="0">
    <w:p w14:paraId="1C50A9BD" w14:textId="77777777" w:rsidR="00C94204" w:rsidRDefault="00C942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2F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58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F5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4204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445C"/>
  <w15:chartTrackingRefBased/>
  <w15:docId w15:val="{C9A35EBF-9DFC-4E25-84AE-A5A7CDE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94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2023-09-22T19:50:00Z</dcterms:created>
  <dcterms:modified xsi:type="dcterms:W3CDTF">2023-09-22T19:50:00Z</dcterms:modified>
</cp:coreProperties>
</file>