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F3C7A" w14:textId="1B4C3574" w:rsidR="006B2F86" w:rsidRDefault="00FB4BAA" w:rsidP="00E71FC3">
      <w:pPr>
        <w:pStyle w:val="NoSpacing"/>
      </w:pPr>
      <w:r>
        <w:rPr>
          <w:u w:val="single"/>
        </w:rPr>
        <w:t>Sir Hugh LUTTRELL</w:t>
      </w:r>
      <w:r>
        <w:t xml:space="preserve">      (fl.1425-6)</w:t>
      </w:r>
    </w:p>
    <w:p w14:paraId="55AB5A83" w14:textId="35BF89F7" w:rsidR="00FB4BAA" w:rsidRDefault="00FB4BAA" w:rsidP="00E71FC3">
      <w:pPr>
        <w:pStyle w:val="NoSpacing"/>
      </w:pPr>
      <w:r>
        <w:t xml:space="preserve">of </w:t>
      </w:r>
      <w:proofErr w:type="spellStart"/>
      <w:r>
        <w:t>Dunster</w:t>
      </w:r>
      <w:proofErr w:type="spellEnd"/>
      <w:r>
        <w:t xml:space="preserve"> Castle, Somerset.</w:t>
      </w:r>
    </w:p>
    <w:p w14:paraId="101CA951" w14:textId="36984113" w:rsidR="00FB4BAA" w:rsidRDefault="00FB4BAA" w:rsidP="00E71FC3">
      <w:pPr>
        <w:pStyle w:val="NoSpacing"/>
      </w:pPr>
    </w:p>
    <w:p w14:paraId="0A0535AC" w14:textId="04E8AAB4" w:rsidR="00FB4BAA" w:rsidRDefault="00FB4BAA" w:rsidP="00E71FC3">
      <w:pPr>
        <w:pStyle w:val="NoSpacing"/>
      </w:pPr>
    </w:p>
    <w:p w14:paraId="6CE97D1A" w14:textId="623400CE" w:rsidR="00FB4BAA" w:rsidRDefault="00FB4BAA" w:rsidP="00E71FC3">
      <w:pPr>
        <w:pStyle w:val="NoSpacing"/>
      </w:pPr>
      <w:r>
        <w:t xml:space="preserve">         1425-6</w:t>
      </w:r>
      <w:r>
        <w:tab/>
        <w:t>He gave liveries to 4 gentlemen, 11 yeomen and 4 grooms.</w:t>
      </w:r>
    </w:p>
    <w:p w14:paraId="7AE88C0B" w14:textId="77777777" w:rsidR="00FB4BAA" w:rsidRDefault="00FB4BAA" w:rsidP="00FB4BAA">
      <w:pPr>
        <w:pStyle w:val="NoSpacing"/>
      </w:pPr>
      <w:r>
        <w:tab/>
      </w:r>
      <w:r>
        <w:tab/>
      </w:r>
      <w:r>
        <w:t>(“Standards of Living in the later Middle Ages” by Christopher Dyer,</w:t>
      </w:r>
    </w:p>
    <w:p w14:paraId="4651886B" w14:textId="77777777" w:rsidR="00FB4BAA" w:rsidRDefault="00FB4BAA" w:rsidP="00FB4BAA">
      <w:pPr>
        <w:pStyle w:val="NoSpacing"/>
      </w:pPr>
      <w:r>
        <w:tab/>
      </w:r>
      <w:r>
        <w:tab/>
        <w:t>pub.1489 Cambridge University Press p.16)</w:t>
      </w:r>
    </w:p>
    <w:p w14:paraId="40EB459E" w14:textId="77777777" w:rsidR="00FB4BAA" w:rsidRDefault="00FB4BAA" w:rsidP="00FB4BAA">
      <w:pPr>
        <w:pStyle w:val="NoSpacing"/>
      </w:pPr>
    </w:p>
    <w:p w14:paraId="1CDA8296" w14:textId="77777777" w:rsidR="00FB4BAA" w:rsidRDefault="00FB4BAA" w:rsidP="00FB4BAA">
      <w:pPr>
        <w:pStyle w:val="NoSpacing"/>
      </w:pPr>
    </w:p>
    <w:p w14:paraId="05D07336" w14:textId="77777777" w:rsidR="00FB4BAA" w:rsidRPr="003E3E72" w:rsidRDefault="00FB4BAA" w:rsidP="00FB4BAA">
      <w:pPr>
        <w:pStyle w:val="NoSpacing"/>
      </w:pPr>
      <w:r>
        <w:t>14 January 2020</w:t>
      </w:r>
    </w:p>
    <w:p w14:paraId="000FD5FA" w14:textId="28E0935E" w:rsidR="00FB4BAA" w:rsidRPr="00FB4BAA" w:rsidRDefault="00FB4BAA" w:rsidP="00E71FC3">
      <w:pPr>
        <w:pStyle w:val="NoSpacing"/>
      </w:pPr>
      <w:bookmarkStart w:id="0" w:name="_GoBack"/>
      <w:bookmarkEnd w:id="0"/>
    </w:p>
    <w:sectPr w:rsidR="00FB4BAA" w:rsidRPr="00FB4B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E1E2C" w14:textId="77777777" w:rsidR="00FB4BAA" w:rsidRDefault="00FB4BAA" w:rsidP="00E71FC3">
      <w:pPr>
        <w:spacing w:after="0" w:line="240" w:lineRule="auto"/>
      </w:pPr>
      <w:r>
        <w:separator/>
      </w:r>
    </w:p>
  </w:endnote>
  <w:endnote w:type="continuationSeparator" w:id="0">
    <w:p w14:paraId="3FBBC2CA" w14:textId="77777777" w:rsidR="00FB4BAA" w:rsidRDefault="00FB4B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978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01F76" w14:textId="77777777" w:rsidR="00FB4BAA" w:rsidRDefault="00FB4BAA" w:rsidP="00E71FC3">
      <w:pPr>
        <w:spacing w:after="0" w:line="240" w:lineRule="auto"/>
      </w:pPr>
      <w:r>
        <w:separator/>
      </w:r>
    </w:p>
  </w:footnote>
  <w:footnote w:type="continuationSeparator" w:id="0">
    <w:p w14:paraId="1090DBFF" w14:textId="77777777" w:rsidR="00FB4BAA" w:rsidRDefault="00FB4B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BA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413A4"/>
  <w15:chartTrackingRefBased/>
  <w15:docId w15:val="{A3D8F0BE-9227-4086-9DA5-B3417860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2020-01-14T15:21:00Z</dcterms:created>
  <dcterms:modified xsi:type="dcterms:W3CDTF">2020-01-14T15:25:00Z</dcterms:modified>
</cp:coreProperties>
</file>