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006" w:rsidRDefault="00B63006" w:rsidP="00B63006">
      <w:pPr>
        <w:pStyle w:val="NoSpacing"/>
      </w:pPr>
      <w:r>
        <w:rPr>
          <w:u w:val="single"/>
        </w:rPr>
        <w:t>Joan STANSFELD</w:t>
      </w:r>
      <w:r>
        <w:t xml:space="preserve">     (d.1499)</w:t>
      </w:r>
    </w:p>
    <w:p w:rsidR="00B63006" w:rsidRDefault="00B63006" w:rsidP="00B63006">
      <w:pPr>
        <w:pStyle w:val="NoSpacing"/>
      </w:pPr>
      <w:r>
        <w:t>Prioress of Kirklees Priory, Yorkshire.</w:t>
      </w:r>
    </w:p>
    <w:p w:rsidR="00B63006" w:rsidRDefault="00B63006" w:rsidP="00B63006">
      <w:pPr>
        <w:pStyle w:val="NoSpacing"/>
      </w:pPr>
    </w:p>
    <w:p w:rsidR="00B63006" w:rsidRDefault="00B63006" w:rsidP="00B63006">
      <w:pPr>
        <w:pStyle w:val="NoSpacing"/>
      </w:pPr>
    </w:p>
    <w:p w:rsidR="00B63006" w:rsidRDefault="00B63006" w:rsidP="00B63006">
      <w:pPr>
        <w:pStyle w:val="NoSpacing"/>
      </w:pPr>
      <w:r>
        <w:tab/>
        <w:t>1491</w:t>
      </w:r>
      <w:r>
        <w:tab/>
        <w:t>She was elected Prioress.   (V.C.H.Yorkshire vol.III p.189)</w:t>
      </w:r>
    </w:p>
    <w:p w:rsidR="00B63006" w:rsidRDefault="00B63006" w:rsidP="00B63006">
      <w:pPr>
        <w:pStyle w:val="NoSpacing"/>
      </w:pPr>
    </w:p>
    <w:p w:rsidR="00B63006" w:rsidRDefault="00B63006" w:rsidP="00B63006">
      <w:pPr>
        <w:pStyle w:val="NoSpacing"/>
      </w:pPr>
    </w:p>
    <w:p w:rsidR="00BA4020" w:rsidRDefault="00B63006" w:rsidP="00B63006">
      <w:r>
        <w:t>9 February 2011</w:t>
      </w:r>
    </w:p>
    <w:sectPr w:rsidR="00BA4020" w:rsidSect="004849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006" w:rsidRDefault="00B63006" w:rsidP="00552EBA">
      <w:pPr>
        <w:spacing w:after="0" w:line="240" w:lineRule="auto"/>
      </w:pPr>
      <w:r>
        <w:separator/>
      </w:r>
    </w:p>
  </w:endnote>
  <w:endnote w:type="continuationSeparator" w:id="0">
    <w:p w:rsidR="00B63006" w:rsidRDefault="00B6300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63006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006" w:rsidRDefault="00B63006" w:rsidP="00552EBA">
      <w:pPr>
        <w:spacing w:after="0" w:line="240" w:lineRule="auto"/>
      </w:pPr>
      <w:r>
        <w:separator/>
      </w:r>
    </w:p>
  </w:footnote>
  <w:footnote w:type="continuationSeparator" w:id="0">
    <w:p w:rsidR="00B63006" w:rsidRDefault="00B6300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849DF"/>
    <w:rsid w:val="00552EBA"/>
    <w:rsid w:val="00B6300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0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2011-02-19T21:54:00Z</dcterms:created>
  <dcterms:modified xsi:type="dcterms:W3CDTF">2011-02-19T21:55:00Z</dcterms:modified>
</cp:coreProperties>
</file>