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FC3" w:rsidRDefault="00167FC3" w:rsidP="00167FC3">
      <w:pPr>
        <w:pStyle w:val="NoSpacing"/>
      </w:pPr>
      <w:r>
        <w:rPr>
          <w:u w:val="single"/>
        </w:rPr>
        <w:t>William BLAKBORN</w:t>
      </w:r>
      <w:r>
        <w:t xml:space="preserve">      (fl.1450)</w:t>
      </w:r>
    </w:p>
    <w:p w:rsidR="00167FC3" w:rsidRDefault="00167FC3" w:rsidP="00167FC3">
      <w:pPr>
        <w:pStyle w:val="NoSpacing"/>
      </w:pPr>
      <w:proofErr w:type="gramStart"/>
      <w:r>
        <w:t>of</w:t>
      </w:r>
      <w:proofErr w:type="gramEnd"/>
      <w:r>
        <w:t xml:space="preserve"> Oxford. </w:t>
      </w:r>
      <w:proofErr w:type="gramStart"/>
      <w:r>
        <w:t>Chapman.</w:t>
      </w:r>
      <w:proofErr w:type="gramEnd"/>
    </w:p>
    <w:p w:rsidR="00167FC3" w:rsidRDefault="00167FC3" w:rsidP="00167FC3">
      <w:pPr>
        <w:pStyle w:val="NoSpacing"/>
      </w:pPr>
    </w:p>
    <w:p w:rsidR="00167FC3" w:rsidRDefault="00167FC3" w:rsidP="00167FC3">
      <w:pPr>
        <w:pStyle w:val="NoSpacing"/>
      </w:pPr>
    </w:p>
    <w:p w:rsidR="00167FC3" w:rsidRDefault="00167FC3" w:rsidP="00167FC3">
      <w:pPr>
        <w:pStyle w:val="NoSpacing"/>
      </w:pPr>
      <w:r>
        <w:tab/>
        <w:t>1450</w:t>
      </w:r>
      <w:r>
        <w:tab/>
        <w:t xml:space="preserve">John de </w:t>
      </w:r>
      <w:proofErr w:type="spellStart"/>
      <w:r>
        <w:t>Cammo</w:t>
      </w:r>
      <w:proofErr w:type="spellEnd"/>
      <w:r>
        <w:t xml:space="preserve"> of Bordeaux, merchant, brought a plaint of debt against him,</w:t>
      </w:r>
    </w:p>
    <w:p w:rsidR="00167FC3" w:rsidRDefault="00167FC3" w:rsidP="00167FC3">
      <w:pPr>
        <w:pStyle w:val="NoSpacing"/>
      </w:pPr>
      <w:r>
        <w:tab/>
      </w:r>
      <w:r>
        <w:tab/>
        <w:t xml:space="preserve">Edward Bray of </w:t>
      </w:r>
      <w:proofErr w:type="gramStart"/>
      <w:r>
        <w:t>Abingdon(</w:t>
      </w:r>
      <w:proofErr w:type="gramEnd"/>
      <w:r>
        <w:t>q.v.) and John Smyth of Bristol(q.v.).</w:t>
      </w:r>
    </w:p>
    <w:p w:rsidR="00167FC3" w:rsidRDefault="00167FC3" w:rsidP="00167FC3">
      <w:pPr>
        <w:pStyle w:val="NoSpacing"/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167FC3" w:rsidRDefault="00167FC3" w:rsidP="00167FC3">
      <w:pPr>
        <w:pStyle w:val="NoSpacing"/>
      </w:pPr>
    </w:p>
    <w:p w:rsidR="00167FC3" w:rsidRDefault="00167FC3" w:rsidP="00167FC3">
      <w:pPr>
        <w:pStyle w:val="NoSpacing"/>
      </w:pPr>
    </w:p>
    <w:p w:rsidR="00E47068" w:rsidRPr="00C009D8" w:rsidRDefault="00167FC3" w:rsidP="00167FC3">
      <w:pPr>
        <w:pStyle w:val="NoSpacing"/>
      </w:pPr>
      <w:r>
        <w:t>18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FC3" w:rsidRDefault="00167FC3" w:rsidP="00920DE3">
      <w:pPr>
        <w:spacing w:after="0" w:line="240" w:lineRule="auto"/>
      </w:pPr>
      <w:r>
        <w:separator/>
      </w:r>
    </w:p>
  </w:endnote>
  <w:endnote w:type="continuationSeparator" w:id="0">
    <w:p w:rsidR="00167FC3" w:rsidRDefault="00167FC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FC3" w:rsidRDefault="00167FC3" w:rsidP="00920DE3">
      <w:pPr>
        <w:spacing w:after="0" w:line="240" w:lineRule="auto"/>
      </w:pPr>
      <w:r>
        <w:separator/>
      </w:r>
    </w:p>
  </w:footnote>
  <w:footnote w:type="continuationSeparator" w:id="0">
    <w:p w:rsidR="00167FC3" w:rsidRDefault="00167FC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FC3"/>
    <w:rsid w:val="00120749"/>
    <w:rsid w:val="00167FC3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7F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67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2013-09-15T21:14:00Z</dcterms:created>
  <dcterms:modified xsi:type="dcterms:W3CDTF">2013-09-15T21:14:00Z</dcterms:modified>
</cp:coreProperties>
</file>