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2888" w14:textId="77777777" w:rsidR="003C1AD8" w:rsidRDefault="003C1AD8" w:rsidP="003C1AD8">
      <w:pPr>
        <w:pStyle w:val="NoSpacing"/>
        <w:rPr>
          <w:lang w:val="en-US"/>
        </w:rPr>
      </w:pPr>
      <w:r>
        <w:rPr>
          <w:u w:val="single"/>
          <w:lang w:val="en-US"/>
        </w:rPr>
        <w:t>Richard BROWNE</w:t>
      </w:r>
      <w:r>
        <w:rPr>
          <w:lang w:val="en-US"/>
        </w:rPr>
        <w:t xml:space="preserve">      (fl.1461)</w:t>
      </w:r>
    </w:p>
    <w:p w14:paraId="6C75DCA5" w14:textId="77777777" w:rsidR="003C1AD8" w:rsidRDefault="003C1AD8" w:rsidP="003C1AD8">
      <w:pPr>
        <w:pStyle w:val="NoSpacing"/>
        <w:rPr>
          <w:lang w:val="en-US"/>
        </w:rPr>
      </w:pPr>
    </w:p>
    <w:p w14:paraId="009E8DB9" w14:textId="77777777" w:rsidR="003C1AD8" w:rsidRDefault="003C1AD8" w:rsidP="003C1AD8">
      <w:pPr>
        <w:pStyle w:val="NoSpacing"/>
        <w:rPr>
          <w:lang w:val="en-US"/>
        </w:rPr>
      </w:pPr>
    </w:p>
    <w:p w14:paraId="5DAF9559" w14:textId="77777777" w:rsidR="003C1AD8" w:rsidRDefault="003C1AD8" w:rsidP="003C1AD8">
      <w:pPr>
        <w:pStyle w:val="NoSpacing"/>
        <w:rPr>
          <w:lang w:val="en-US"/>
        </w:rPr>
      </w:pPr>
      <w:r>
        <w:rPr>
          <w:lang w:val="en-US"/>
        </w:rPr>
        <w:t xml:space="preserve">  4 Aug.1461</w:t>
      </w:r>
      <w:r>
        <w:rPr>
          <w:lang w:val="en-US"/>
        </w:rPr>
        <w:tab/>
        <w:t>He was granted custody of the King’s meadow and woods called “Wycombe</w:t>
      </w:r>
    </w:p>
    <w:p w14:paraId="34015871" w14:textId="77777777" w:rsidR="003C1AD8" w:rsidRDefault="003C1AD8" w:rsidP="003C1AD8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Medewe</w:t>
      </w:r>
      <w:proofErr w:type="spellEnd"/>
      <w:r>
        <w:rPr>
          <w:lang w:val="en-US"/>
        </w:rPr>
        <w:t xml:space="preserve">” and “Wycombe </w:t>
      </w:r>
      <w:proofErr w:type="spellStart"/>
      <w:r>
        <w:rPr>
          <w:lang w:val="en-US"/>
        </w:rPr>
        <w:t>Woddes</w:t>
      </w:r>
      <w:proofErr w:type="spellEnd"/>
      <w:r>
        <w:rPr>
          <w:lang w:val="en-US"/>
        </w:rPr>
        <w:t>”, Buckinghamshire.</w:t>
      </w:r>
    </w:p>
    <w:p w14:paraId="32AAB594" w14:textId="77777777" w:rsidR="003C1AD8" w:rsidRDefault="003C1AD8" w:rsidP="003C1AD8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p.42)</w:t>
      </w:r>
    </w:p>
    <w:p w14:paraId="5A04B007" w14:textId="77777777" w:rsidR="003C1AD8" w:rsidRDefault="003C1AD8" w:rsidP="003C1AD8">
      <w:pPr>
        <w:pStyle w:val="NoSpacing"/>
        <w:rPr>
          <w:lang w:val="en-US"/>
        </w:rPr>
      </w:pPr>
    </w:p>
    <w:p w14:paraId="00E1DE67" w14:textId="77777777" w:rsidR="003C1AD8" w:rsidRDefault="003C1AD8" w:rsidP="003C1AD8">
      <w:pPr>
        <w:pStyle w:val="NoSpacing"/>
        <w:rPr>
          <w:lang w:val="en-US"/>
        </w:rPr>
      </w:pPr>
    </w:p>
    <w:p w14:paraId="741DD16F" w14:textId="77777777" w:rsidR="003C1AD8" w:rsidRDefault="003C1AD8" w:rsidP="003C1AD8">
      <w:pPr>
        <w:pStyle w:val="NoSpacing"/>
        <w:rPr>
          <w:lang w:val="en-US"/>
        </w:rPr>
      </w:pPr>
      <w:r>
        <w:rPr>
          <w:lang w:val="en-US"/>
        </w:rPr>
        <w:t>15 October 2025</w:t>
      </w:r>
    </w:p>
    <w:p w14:paraId="7C170C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0CAB" w14:textId="77777777" w:rsidR="003C1AD8" w:rsidRDefault="003C1AD8" w:rsidP="00086E2C">
      <w:pPr>
        <w:spacing w:after="0" w:line="240" w:lineRule="auto"/>
      </w:pPr>
      <w:r>
        <w:separator/>
      </w:r>
    </w:p>
  </w:endnote>
  <w:endnote w:type="continuationSeparator" w:id="0">
    <w:p w14:paraId="6AB1D60B" w14:textId="77777777" w:rsidR="003C1AD8" w:rsidRDefault="003C1AD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6A2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95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80A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72CF" w14:textId="77777777" w:rsidR="003C1AD8" w:rsidRDefault="003C1AD8" w:rsidP="00086E2C">
      <w:pPr>
        <w:spacing w:after="0" w:line="240" w:lineRule="auto"/>
      </w:pPr>
      <w:r>
        <w:separator/>
      </w:r>
    </w:p>
  </w:footnote>
  <w:footnote w:type="continuationSeparator" w:id="0">
    <w:p w14:paraId="3486435F" w14:textId="77777777" w:rsidR="003C1AD8" w:rsidRDefault="003C1AD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922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39F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BA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D8"/>
    <w:rsid w:val="00086E2C"/>
    <w:rsid w:val="000A2E7A"/>
    <w:rsid w:val="002244B7"/>
    <w:rsid w:val="00314D94"/>
    <w:rsid w:val="003C1AD8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F273"/>
  <w15:chartTrackingRefBased/>
  <w15:docId w15:val="{48589081-39DE-46C3-BEBD-5E79B2BF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C1AD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35</Words>
  <Characters>172</Characters>
  <Application>Microsoft Office Word</Application>
  <DocSecurity>0</DocSecurity>
  <Lines>7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2025-10-19T19:48:00Z</dcterms:created>
  <dcterms:modified xsi:type="dcterms:W3CDTF">2025-10-19T19:48:00Z</dcterms:modified>
</cp:coreProperties>
</file>