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D825" w14:textId="77777777" w:rsidR="00F87D3D" w:rsidRDefault="00F87D3D" w:rsidP="00F87D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CLYFFORD</w:t>
      </w:r>
      <w:r>
        <w:rPr>
          <w:rFonts w:cs="Times New Roman"/>
          <w:szCs w:val="24"/>
        </w:rPr>
        <w:t xml:space="preserve">       (fl.1485)</w:t>
      </w:r>
    </w:p>
    <w:p w14:paraId="748DDE54" w14:textId="77777777" w:rsidR="00F87D3D" w:rsidRDefault="00F87D3D" w:rsidP="00F87D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London. Esquire.</w:t>
      </w:r>
    </w:p>
    <w:p w14:paraId="01972306" w14:textId="77777777" w:rsidR="00F87D3D" w:rsidRDefault="00F87D3D" w:rsidP="00F87D3D">
      <w:pPr>
        <w:pStyle w:val="NoSpacing"/>
        <w:rPr>
          <w:rFonts w:cs="Times New Roman"/>
          <w:szCs w:val="24"/>
        </w:rPr>
      </w:pPr>
    </w:p>
    <w:p w14:paraId="1E273CE0" w14:textId="77777777" w:rsidR="00F87D3D" w:rsidRDefault="00F87D3D" w:rsidP="00F87D3D">
      <w:pPr>
        <w:pStyle w:val="NoSpacing"/>
        <w:rPr>
          <w:rFonts w:cs="Times New Roman"/>
          <w:szCs w:val="24"/>
        </w:rPr>
      </w:pPr>
    </w:p>
    <w:p w14:paraId="625730D8" w14:textId="77777777" w:rsidR="00F87D3D" w:rsidRDefault="00F87D3D" w:rsidP="00F87D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Apr.1485</w:t>
      </w:r>
      <w:r>
        <w:rPr>
          <w:rFonts w:cs="Times New Roman"/>
          <w:szCs w:val="24"/>
        </w:rPr>
        <w:tab/>
        <w:t>He was granted a general pardon of all offences committed by him before</w:t>
      </w:r>
    </w:p>
    <w:p w14:paraId="45F9C125" w14:textId="77777777" w:rsidR="00F87D3D" w:rsidRDefault="00F87D3D" w:rsidP="00F87D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26 April.    (C.P.R. 1476-85 p.533)</w:t>
      </w:r>
    </w:p>
    <w:p w14:paraId="1973958A" w14:textId="77777777" w:rsidR="00F87D3D" w:rsidRDefault="00F87D3D" w:rsidP="00F87D3D">
      <w:pPr>
        <w:pStyle w:val="NoSpacing"/>
        <w:rPr>
          <w:rFonts w:cs="Times New Roman"/>
          <w:szCs w:val="24"/>
        </w:rPr>
      </w:pPr>
    </w:p>
    <w:p w14:paraId="023C9498" w14:textId="77777777" w:rsidR="00F87D3D" w:rsidRDefault="00F87D3D" w:rsidP="00F87D3D">
      <w:pPr>
        <w:pStyle w:val="NoSpacing"/>
        <w:rPr>
          <w:rFonts w:cs="Times New Roman"/>
          <w:szCs w:val="24"/>
        </w:rPr>
      </w:pPr>
    </w:p>
    <w:p w14:paraId="691D4D4E" w14:textId="77777777" w:rsidR="00F87D3D" w:rsidRDefault="00F87D3D" w:rsidP="00F87D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3B859A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AF81" w14:textId="77777777" w:rsidR="00F87D3D" w:rsidRDefault="00F87D3D" w:rsidP="009139A6">
      <w:r>
        <w:separator/>
      </w:r>
    </w:p>
  </w:endnote>
  <w:endnote w:type="continuationSeparator" w:id="0">
    <w:p w14:paraId="0039CAFC" w14:textId="77777777" w:rsidR="00F87D3D" w:rsidRDefault="00F87D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62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4F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59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26CA" w14:textId="77777777" w:rsidR="00F87D3D" w:rsidRDefault="00F87D3D" w:rsidP="009139A6">
      <w:r>
        <w:separator/>
      </w:r>
    </w:p>
  </w:footnote>
  <w:footnote w:type="continuationSeparator" w:id="0">
    <w:p w14:paraId="528FB085" w14:textId="77777777" w:rsidR="00F87D3D" w:rsidRDefault="00F87D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0D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CF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5B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3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87D3D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3EB9"/>
  <w15:chartTrackingRefBased/>
  <w15:docId w15:val="{6639F6F6-8907-4775-B2A9-9AFA9F7C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2025-08-09T06:31:00Z</dcterms:created>
  <dcterms:modified xsi:type="dcterms:W3CDTF">2025-08-09T06:31:00Z</dcterms:modified>
</cp:coreProperties>
</file>