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344E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 CREWE</w:t>
      </w:r>
      <w:r>
        <w:rPr>
          <w:rFonts w:cs="Times New Roman"/>
          <w:szCs w:val="24"/>
        </w:rPr>
        <w:t xml:space="preserve">       (fl.1418)</w:t>
      </w:r>
    </w:p>
    <w:p w14:paraId="66396661" w14:textId="77777777" w:rsidR="002B1592" w:rsidRDefault="002B1592" w:rsidP="002B1592">
      <w:pPr>
        <w:pStyle w:val="NoSpacing"/>
        <w:rPr>
          <w:rFonts w:cs="Times New Roman"/>
          <w:szCs w:val="24"/>
        </w:rPr>
      </w:pPr>
    </w:p>
    <w:p w14:paraId="43199378" w14:textId="77777777" w:rsidR="002B1592" w:rsidRDefault="002B1592" w:rsidP="002B1592">
      <w:pPr>
        <w:pStyle w:val="NoSpacing"/>
        <w:rPr>
          <w:rFonts w:cs="Times New Roman"/>
          <w:szCs w:val="24"/>
        </w:rPr>
      </w:pPr>
    </w:p>
    <w:p w14:paraId="473B4294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Sep.1418</w:t>
      </w:r>
      <w:r>
        <w:rPr>
          <w:rFonts w:cs="Times New Roman"/>
          <w:szCs w:val="24"/>
        </w:rPr>
        <w:tab/>
        <w:t>The Escheators of Worcestershire, Staffordshire, Warwickshire, Shropshire</w:t>
      </w:r>
    </w:p>
    <w:p w14:paraId="4775F564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adjacent Welsh March were ordered to take his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into the King’s</w:t>
      </w:r>
    </w:p>
    <w:p w14:paraId="1353DE10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 and to enquire touching his lands and heir.</w:t>
      </w:r>
    </w:p>
    <w:p w14:paraId="137AD266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p.239)</w:t>
      </w:r>
    </w:p>
    <w:p w14:paraId="69E64A93" w14:textId="77777777" w:rsidR="002B1592" w:rsidRDefault="002B1592" w:rsidP="002B1592">
      <w:pPr>
        <w:pStyle w:val="NoSpacing"/>
        <w:rPr>
          <w:rFonts w:cs="Times New Roman"/>
          <w:szCs w:val="24"/>
        </w:rPr>
      </w:pPr>
    </w:p>
    <w:p w14:paraId="42C7DA18" w14:textId="77777777" w:rsidR="002B1592" w:rsidRDefault="002B1592" w:rsidP="002B1592">
      <w:pPr>
        <w:pStyle w:val="NoSpacing"/>
        <w:rPr>
          <w:rFonts w:cs="Times New Roman"/>
          <w:szCs w:val="24"/>
        </w:rPr>
      </w:pPr>
    </w:p>
    <w:p w14:paraId="0806ABC1" w14:textId="77777777" w:rsidR="002B1592" w:rsidRDefault="002B1592" w:rsidP="002B1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25F816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8A03" w14:textId="77777777" w:rsidR="002B1592" w:rsidRDefault="002B1592" w:rsidP="009139A6">
      <w:r>
        <w:separator/>
      </w:r>
    </w:p>
  </w:endnote>
  <w:endnote w:type="continuationSeparator" w:id="0">
    <w:p w14:paraId="5B0134EC" w14:textId="77777777" w:rsidR="002B1592" w:rsidRDefault="002B15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04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F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5B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1EFE" w14:textId="77777777" w:rsidR="002B1592" w:rsidRDefault="002B1592" w:rsidP="009139A6">
      <w:r>
        <w:separator/>
      </w:r>
    </w:p>
  </w:footnote>
  <w:footnote w:type="continuationSeparator" w:id="0">
    <w:p w14:paraId="42DAEAE4" w14:textId="77777777" w:rsidR="002B1592" w:rsidRDefault="002B15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F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21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D3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92"/>
    <w:rsid w:val="000666E0"/>
    <w:rsid w:val="000A2E7A"/>
    <w:rsid w:val="001307AC"/>
    <w:rsid w:val="00190DFA"/>
    <w:rsid w:val="002510B7"/>
    <w:rsid w:val="00270799"/>
    <w:rsid w:val="002737D5"/>
    <w:rsid w:val="002B159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9808"/>
  <w15:chartTrackingRefBased/>
  <w15:docId w15:val="{8CE2EADE-6CCD-4742-9DDA-CD4C843F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2025-05-14T19:01:00Z</dcterms:created>
  <dcterms:modified xsi:type="dcterms:W3CDTF">2025-05-14T19:02:00Z</dcterms:modified>
</cp:coreProperties>
</file>