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2446" w14:textId="77777777" w:rsidR="00BD4FC4" w:rsidRDefault="00BD4FC4" w:rsidP="00BD4FC4">
      <w:pPr>
        <w:pStyle w:val="NoSpacing"/>
      </w:pPr>
      <w:r>
        <w:rPr>
          <w:u w:val="single"/>
        </w:rPr>
        <w:t>Richard MARCHAL</w:t>
      </w:r>
      <w:r>
        <w:t xml:space="preserve">        (fl.1412)</w:t>
      </w:r>
    </w:p>
    <w:p w14:paraId="4E718C16" w14:textId="77777777" w:rsidR="00BD4FC4" w:rsidRDefault="00BD4FC4" w:rsidP="00BD4FC4">
      <w:pPr>
        <w:pStyle w:val="NoSpacing"/>
      </w:pPr>
      <w:r>
        <w:t>Parson of Sandon.</w:t>
      </w:r>
    </w:p>
    <w:p w14:paraId="75180F2A" w14:textId="77777777" w:rsidR="00BD4FC4" w:rsidRDefault="00BD4FC4" w:rsidP="00BD4FC4">
      <w:pPr>
        <w:pStyle w:val="NoSpacing"/>
      </w:pPr>
    </w:p>
    <w:p w14:paraId="370AC308" w14:textId="77777777" w:rsidR="00BD4FC4" w:rsidRDefault="00BD4FC4" w:rsidP="00BD4FC4">
      <w:pPr>
        <w:pStyle w:val="NoSpacing"/>
      </w:pPr>
    </w:p>
    <w:p w14:paraId="32E8DEA7" w14:textId="77777777" w:rsidR="00BD4FC4" w:rsidRDefault="00BD4FC4" w:rsidP="00BD4FC4">
      <w:pPr>
        <w:pStyle w:val="NoSpacing"/>
      </w:pPr>
      <w:r>
        <w:tab/>
        <w:t>1412</w:t>
      </w:r>
      <w:r>
        <w:tab/>
        <w:t xml:space="preserve">He made a plaint of debt against John </w:t>
      </w:r>
      <w:proofErr w:type="spellStart"/>
      <w:r>
        <w:t>Raulyn</w:t>
      </w:r>
      <w:proofErr w:type="spellEnd"/>
      <w:r>
        <w:t xml:space="preserve">, Parson of </w:t>
      </w:r>
      <w:proofErr w:type="spellStart"/>
      <w:r>
        <w:t>Brethenham</w:t>
      </w:r>
      <w:proofErr w:type="spellEnd"/>
      <w:r>
        <w:t>(q.v.).</w:t>
      </w:r>
    </w:p>
    <w:p w14:paraId="2AB270DB" w14:textId="77777777" w:rsidR="00BD4FC4" w:rsidRDefault="00BD4FC4" w:rsidP="00BD4FC4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1AA04047" w14:textId="77777777" w:rsidR="00BD4FC4" w:rsidRDefault="00BD4FC4" w:rsidP="00BD4FC4">
      <w:pPr>
        <w:pStyle w:val="NoSpacing"/>
      </w:pPr>
    </w:p>
    <w:p w14:paraId="10CE988C" w14:textId="77777777" w:rsidR="00BD4FC4" w:rsidRDefault="00BD4FC4" w:rsidP="00BD4FC4">
      <w:pPr>
        <w:pStyle w:val="NoSpacing"/>
      </w:pPr>
    </w:p>
    <w:p w14:paraId="60BEE18A" w14:textId="77777777" w:rsidR="00BD4FC4" w:rsidRDefault="00BD4FC4" w:rsidP="00BD4FC4">
      <w:pPr>
        <w:pStyle w:val="NoSpacing"/>
      </w:pPr>
      <w:r>
        <w:t>17 August 2025</w:t>
      </w:r>
    </w:p>
    <w:p w14:paraId="19A11F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8031" w14:textId="77777777" w:rsidR="00BD4FC4" w:rsidRDefault="00BD4FC4" w:rsidP="009139A6">
      <w:r>
        <w:separator/>
      </w:r>
    </w:p>
  </w:endnote>
  <w:endnote w:type="continuationSeparator" w:id="0">
    <w:p w14:paraId="148B9A67" w14:textId="77777777" w:rsidR="00BD4FC4" w:rsidRDefault="00BD4F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AD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D9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00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2176" w14:textId="77777777" w:rsidR="00BD4FC4" w:rsidRDefault="00BD4FC4" w:rsidP="009139A6">
      <w:r>
        <w:separator/>
      </w:r>
    </w:p>
  </w:footnote>
  <w:footnote w:type="continuationSeparator" w:id="0">
    <w:p w14:paraId="41C083C7" w14:textId="77777777" w:rsidR="00BD4FC4" w:rsidRDefault="00BD4F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17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62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C3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C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BD4FC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EE09"/>
  <w15:chartTrackingRefBased/>
  <w15:docId w15:val="{DDAA5061-7A55-47E5-8345-F4FB0146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D4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2025-08-19T13:02:00Z</dcterms:created>
  <dcterms:modified xsi:type="dcterms:W3CDTF">2025-08-19T13:03:00Z</dcterms:modified>
</cp:coreProperties>
</file>