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4E03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Alice MEISE</w:t>
      </w:r>
      <w:r>
        <w:rPr>
          <w:rFonts w:ascii="Times New Roman" w:hAnsi="Times New Roman" w:cs="Times New Roman"/>
          <w:lang w:val="en-US"/>
        </w:rPr>
        <w:t xml:space="preserve">      (fl.1446)</w:t>
      </w:r>
    </w:p>
    <w:p w14:paraId="028EA75B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</w:p>
    <w:p w14:paraId="35B6EE81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</w:p>
    <w:p w14:paraId="45E8974B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9 Sep.1446</w:t>
      </w:r>
      <w:r>
        <w:rPr>
          <w:rFonts w:ascii="Times New Roman" w:hAnsi="Times New Roman" w:cs="Times New Roman"/>
          <w:lang w:val="en-US"/>
        </w:rPr>
        <w:tab/>
        <w:t xml:space="preserve">Anne </w:t>
      </w:r>
      <w:proofErr w:type="spellStart"/>
      <w:r>
        <w:rPr>
          <w:rFonts w:ascii="Times New Roman" w:hAnsi="Times New Roman" w:cs="Times New Roman"/>
          <w:lang w:val="en-US"/>
        </w:rPr>
        <w:t>Catour</w:t>
      </w:r>
      <w:proofErr w:type="spellEnd"/>
      <w:r>
        <w:rPr>
          <w:rFonts w:ascii="Times New Roman" w:hAnsi="Times New Roman" w:cs="Times New Roman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lang w:val="en-US"/>
        </w:rPr>
        <w:t>Ixworth</w:t>
      </w:r>
      <w:proofErr w:type="spellEnd"/>
      <w:r>
        <w:rPr>
          <w:rFonts w:ascii="Times New Roman" w:hAnsi="Times New Roman" w:cs="Times New Roman"/>
          <w:lang w:val="en-US"/>
        </w:rPr>
        <w:t>, Suffolk(q.v.), bequeathed her a blue tunic.</w:t>
      </w:r>
    </w:p>
    <w:p w14:paraId="0700ED38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(“Wills of the Archdeaconry of Sudbury, 1439-1474” </w:t>
      </w:r>
      <w:proofErr w:type="spellStart"/>
      <w:r>
        <w:rPr>
          <w:rFonts w:ascii="Times New Roman" w:hAnsi="Times New Roman" w:cs="Times New Roman"/>
          <w:lang w:val="en-US"/>
        </w:rPr>
        <w:t>vol.I</w:t>
      </w:r>
      <w:proofErr w:type="spellEnd"/>
      <w:r>
        <w:rPr>
          <w:rFonts w:ascii="Times New Roman" w:hAnsi="Times New Roman" w:cs="Times New Roman"/>
          <w:lang w:val="en-US"/>
        </w:rPr>
        <w:t xml:space="preserve">  edited by Peter</w:t>
      </w:r>
    </w:p>
    <w:p w14:paraId="49993012" w14:textId="77777777" w:rsidR="00A316B1" w:rsidRDefault="00A316B1" w:rsidP="00A316B1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Northeast, pub. The Suffolk Records Society, 2001, pp.120-1)</w:t>
      </w:r>
    </w:p>
    <w:p w14:paraId="14D5FB42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</w:p>
    <w:p w14:paraId="7014C8D9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</w:p>
    <w:p w14:paraId="686A1DAC" w14:textId="77777777" w:rsidR="00A316B1" w:rsidRDefault="00A316B1" w:rsidP="00A316B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469E9C7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4C1D" w14:textId="77777777" w:rsidR="00A316B1" w:rsidRDefault="00A316B1" w:rsidP="00086E2C">
      <w:pPr>
        <w:spacing w:after="0" w:line="240" w:lineRule="auto"/>
      </w:pPr>
      <w:r>
        <w:separator/>
      </w:r>
    </w:p>
  </w:endnote>
  <w:endnote w:type="continuationSeparator" w:id="0">
    <w:p w14:paraId="5671383D" w14:textId="77777777" w:rsidR="00A316B1" w:rsidRDefault="00A316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955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CA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28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C351" w14:textId="77777777" w:rsidR="00A316B1" w:rsidRDefault="00A316B1" w:rsidP="00086E2C">
      <w:pPr>
        <w:spacing w:after="0" w:line="240" w:lineRule="auto"/>
      </w:pPr>
      <w:r>
        <w:separator/>
      </w:r>
    </w:p>
  </w:footnote>
  <w:footnote w:type="continuationSeparator" w:id="0">
    <w:p w14:paraId="589D3B15" w14:textId="77777777" w:rsidR="00A316B1" w:rsidRDefault="00A316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22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E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D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B1"/>
    <w:rsid w:val="00086E2C"/>
    <w:rsid w:val="000A2E7A"/>
    <w:rsid w:val="002244B7"/>
    <w:rsid w:val="00314D94"/>
    <w:rsid w:val="00617568"/>
    <w:rsid w:val="006E68FA"/>
    <w:rsid w:val="00A316B1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739D"/>
  <w15:chartTrackingRefBased/>
  <w15:docId w15:val="{81EB3F38-80C7-41B5-B89C-864540ED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1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37</Words>
  <Characters>214</Characters>
  <Application>Microsoft Office Word</Application>
  <DocSecurity>0</DocSecurity>
  <Lines>9</Lines>
  <Paragraphs>5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2025-12-09T20:55:00Z</dcterms:created>
  <dcterms:modified xsi:type="dcterms:W3CDTF">2025-12-09T20:59:00Z</dcterms:modified>
</cp:coreProperties>
</file>