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1510D" w14:textId="77777777" w:rsidR="00D23E04" w:rsidRDefault="00D23E04" w:rsidP="00D23E04">
      <w:pPr>
        <w:pStyle w:val="NoSpacing"/>
      </w:pPr>
      <w:r>
        <w:rPr>
          <w:u w:val="single"/>
        </w:rPr>
        <w:t>John WARK</w:t>
      </w:r>
      <w:r>
        <w:t xml:space="preserve">   </w:t>
      </w:r>
      <w:proofErr w:type="gramStart"/>
      <w:r>
        <w:t xml:space="preserve">   (</w:t>
      </w:r>
      <w:proofErr w:type="gramEnd"/>
      <w:r>
        <w:t>d.1431)</w:t>
      </w:r>
    </w:p>
    <w:p w14:paraId="75AF2421" w14:textId="77777777" w:rsidR="00D23E04" w:rsidRDefault="00D23E04" w:rsidP="00D23E04">
      <w:pPr>
        <w:pStyle w:val="NoSpacing"/>
      </w:pPr>
      <w:r>
        <w:t>of Hull.</w:t>
      </w:r>
    </w:p>
    <w:p w14:paraId="5B09FFF8" w14:textId="77777777" w:rsidR="00D23E04" w:rsidRDefault="00D23E04" w:rsidP="00D23E04">
      <w:pPr>
        <w:pStyle w:val="NoSpacing"/>
      </w:pPr>
    </w:p>
    <w:p w14:paraId="29ADC235" w14:textId="77777777" w:rsidR="00D23E04" w:rsidRDefault="00D23E04" w:rsidP="00D23E04">
      <w:pPr>
        <w:pStyle w:val="NoSpacing"/>
      </w:pPr>
    </w:p>
    <w:p w14:paraId="0A00416D" w14:textId="77777777" w:rsidR="00D23E04" w:rsidRDefault="00D23E04" w:rsidP="00D23E04">
      <w:pPr>
        <w:pStyle w:val="NoSpacing"/>
      </w:pPr>
      <w:r>
        <w:t>12 Sep.1431</w:t>
      </w:r>
      <w:r>
        <w:tab/>
        <w:t>He made his Will.   (W.Y.R. p.178)</w:t>
      </w:r>
    </w:p>
    <w:p w14:paraId="46DAA1BA" w14:textId="77777777" w:rsidR="00D23E04" w:rsidRDefault="00D23E04" w:rsidP="00D23E04">
      <w:pPr>
        <w:pStyle w:val="NoSpacing"/>
      </w:pPr>
      <w:r>
        <w:t xml:space="preserve">  3 Oct.</w:t>
      </w:r>
      <w:r>
        <w:tab/>
      </w:r>
      <w:r>
        <w:tab/>
        <w:t>Probate of his Will.   (ibid.)</w:t>
      </w:r>
    </w:p>
    <w:p w14:paraId="4C7B4013" w14:textId="77777777" w:rsidR="00D23E04" w:rsidRDefault="00D23E04" w:rsidP="00D23E04">
      <w:pPr>
        <w:pStyle w:val="NoSpacing"/>
      </w:pPr>
    </w:p>
    <w:p w14:paraId="2F55FB22" w14:textId="77777777" w:rsidR="00D23E04" w:rsidRDefault="00D23E04" w:rsidP="00D23E04">
      <w:pPr>
        <w:pStyle w:val="NoSpacing"/>
      </w:pPr>
    </w:p>
    <w:p w14:paraId="10902637" w14:textId="77777777" w:rsidR="00D23E04" w:rsidRDefault="00D23E04" w:rsidP="00D23E04">
      <w:pPr>
        <w:pStyle w:val="NoSpacing"/>
      </w:pPr>
      <w:r>
        <w:t>15 September 2024</w:t>
      </w:r>
    </w:p>
    <w:p w14:paraId="0923D0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A486E" w14:textId="77777777" w:rsidR="00D23E04" w:rsidRDefault="00D23E04" w:rsidP="009139A6">
      <w:r>
        <w:separator/>
      </w:r>
    </w:p>
  </w:endnote>
  <w:endnote w:type="continuationSeparator" w:id="0">
    <w:p w14:paraId="203E4A7C" w14:textId="77777777" w:rsidR="00D23E04" w:rsidRDefault="00D23E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C8E3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DF5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597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3220F" w14:textId="77777777" w:rsidR="00D23E04" w:rsidRDefault="00D23E04" w:rsidP="009139A6">
      <w:r>
        <w:separator/>
      </w:r>
    </w:p>
  </w:footnote>
  <w:footnote w:type="continuationSeparator" w:id="0">
    <w:p w14:paraId="7E055ECC" w14:textId="77777777" w:rsidR="00D23E04" w:rsidRDefault="00D23E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D0E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CA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D907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04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D23E0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6440E"/>
  <w15:chartTrackingRefBased/>
  <w15:docId w15:val="{9CD03A05-37AD-4AFB-858A-9661A287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2024-09-17T14:07:00Z</dcterms:created>
  <dcterms:modified xsi:type="dcterms:W3CDTF">2024-09-17T14:07:00Z</dcterms:modified>
</cp:coreProperties>
</file>