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D1ECE" w14:textId="77777777" w:rsidR="00FA36C5" w:rsidRDefault="00FA36C5" w:rsidP="00FA36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WRIGHT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fl.1379-1402)</w:t>
      </w:r>
    </w:p>
    <w:p w14:paraId="4CA3D0E0" w14:textId="77777777" w:rsidR="00FA36C5" w:rsidRDefault="00FA36C5" w:rsidP="00FA36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St.Michael</w:t>
      </w:r>
      <w:proofErr w:type="spellEnd"/>
      <w:proofErr w:type="gramEnd"/>
      <w:r>
        <w:rPr>
          <w:rFonts w:cs="Times New Roman"/>
          <w:szCs w:val="24"/>
        </w:rPr>
        <w:t xml:space="preserve"> and All Angels, </w:t>
      </w:r>
      <w:proofErr w:type="spellStart"/>
      <w:r>
        <w:rPr>
          <w:rFonts w:cs="Times New Roman"/>
          <w:szCs w:val="24"/>
        </w:rPr>
        <w:t>Horsenden</w:t>
      </w:r>
      <w:proofErr w:type="spellEnd"/>
      <w:r>
        <w:rPr>
          <w:rFonts w:cs="Times New Roman"/>
          <w:szCs w:val="24"/>
        </w:rPr>
        <w:t>, Buckinghamshire.</w:t>
      </w:r>
    </w:p>
    <w:p w14:paraId="43910DF2" w14:textId="77777777" w:rsidR="00FA36C5" w:rsidRDefault="00FA36C5" w:rsidP="00FA36C5">
      <w:pPr>
        <w:pStyle w:val="NoSpacing"/>
        <w:rPr>
          <w:rFonts w:cs="Times New Roman"/>
          <w:szCs w:val="24"/>
        </w:rPr>
      </w:pPr>
    </w:p>
    <w:p w14:paraId="2ED0DE52" w14:textId="77777777" w:rsidR="00FA36C5" w:rsidRDefault="00FA36C5" w:rsidP="00FA36C5">
      <w:pPr>
        <w:pStyle w:val="NoSpacing"/>
        <w:rPr>
          <w:rFonts w:cs="Times New Roman"/>
          <w:szCs w:val="24"/>
        </w:rPr>
      </w:pPr>
    </w:p>
    <w:p w14:paraId="1DEDCEBA" w14:textId="77777777" w:rsidR="00FA36C5" w:rsidRDefault="00FA36C5" w:rsidP="00FA36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1379</w:t>
      </w:r>
      <w:r>
        <w:rPr>
          <w:rFonts w:cs="Times New Roman"/>
          <w:szCs w:val="24"/>
        </w:rPr>
        <w:tab/>
        <w:t>He became Rector.</w:t>
      </w:r>
    </w:p>
    <w:p w14:paraId="47206E5E" w14:textId="77777777" w:rsidR="00FA36C5" w:rsidRDefault="00FA36C5" w:rsidP="00FA36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https://www.genuki.org.uk/big/eng/BKM/Horsenden/rectors</w:t>
        </w:r>
      </w:hyperlink>
      <w:r>
        <w:rPr>
          <w:rFonts w:cs="Times New Roman"/>
          <w:szCs w:val="24"/>
        </w:rPr>
        <w:t xml:space="preserve"> )</w:t>
      </w:r>
    </w:p>
    <w:p w14:paraId="4236D9D9" w14:textId="77777777" w:rsidR="00FA36C5" w:rsidRDefault="00FA36C5" w:rsidP="00FA36C5">
      <w:pPr>
        <w:pStyle w:val="NoSpacing"/>
        <w:rPr>
          <w:rFonts w:cs="Times New Roman"/>
          <w:szCs w:val="24"/>
        </w:rPr>
      </w:pPr>
    </w:p>
    <w:p w14:paraId="4D504188" w14:textId="77777777" w:rsidR="00FA36C5" w:rsidRDefault="00FA36C5" w:rsidP="00FA36C5">
      <w:pPr>
        <w:pStyle w:val="NoSpacing"/>
        <w:rPr>
          <w:rFonts w:cs="Times New Roman"/>
          <w:szCs w:val="24"/>
        </w:rPr>
      </w:pPr>
    </w:p>
    <w:p w14:paraId="1AEEE73C" w14:textId="77777777" w:rsidR="00FA36C5" w:rsidRDefault="00FA36C5" w:rsidP="00FA36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0F04C0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7B041" w14:textId="77777777" w:rsidR="00FA36C5" w:rsidRDefault="00FA36C5" w:rsidP="009139A6">
      <w:r>
        <w:separator/>
      </w:r>
    </w:p>
  </w:endnote>
  <w:endnote w:type="continuationSeparator" w:id="0">
    <w:p w14:paraId="6FB16D6C" w14:textId="77777777" w:rsidR="00FA36C5" w:rsidRDefault="00FA36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1C1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116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E01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21199" w14:textId="77777777" w:rsidR="00FA36C5" w:rsidRDefault="00FA36C5" w:rsidP="009139A6">
      <w:r>
        <w:separator/>
      </w:r>
    </w:p>
  </w:footnote>
  <w:footnote w:type="continuationSeparator" w:id="0">
    <w:p w14:paraId="33385A3F" w14:textId="77777777" w:rsidR="00FA36C5" w:rsidRDefault="00FA36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419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402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49E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C5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3ECA"/>
  <w15:chartTrackingRefBased/>
  <w15:docId w15:val="{03ADEC74-8B23-4DD1-BF46-8A061D49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A3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BKM/Horsenden/recto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2024-10-01T16:16:00Z</dcterms:created>
  <dcterms:modified xsi:type="dcterms:W3CDTF">2024-10-01T16:16:00Z</dcterms:modified>
</cp:coreProperties>
</file>