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64" w:rsidRDefault="004E4F64" w:rsidP="004E4F64">
      <w:pPr>
        <w:pStyle w:val="NoSpacing"/>
      </w:pPr>
      <w:r>
        <w:rPr>
          <w:u w:val="single"/>
        </w:rPr>
        <w:t>Stephen WYLLES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4E4F64" w:rsidRDefault="004E4F64" w:rsidP="004E4F64">
      <w:pPr>
        <w:pStyle w:val="NoSpacing"/>
      </w:pPr>
      <w:r>
        <w:t xml:space="preserve">of </w:t>
      </w:r>
      <w:proofErr w:type="spellStart"/>
      <w:r>
        <w:t>Ruckinge</w:t>
      </w:r>
      <w:proofErr w:type="spellEnd"/>
      <w:r>
        <w:t>, Kent. Husbandman.</w:t>
      </w:r>
    </w:p>
    <w:p w:rsidR="004E4F64" w:rsidRDefault="004E4F64" w:rsidP="004E4F64">
      <w:pPr>
        <w:pStyle w:val="NoSpacing"/>
      </w:pPr>
    </w:p>
    <w:p w:rsidR="004E4F64" w:rsidRDefault="004E4F64" w:rsidP="004E4F64">
      <w:pPr>
        <w:pStyle w:val="NoSpacing"/>
      </w:pPr>
    </w:p>
    <w:p w:rsidR="004E4F64" w:rsidRDefault="004E4F64" w:rsidP="004E4F64">
      <w:pPr>
        <w:pStyle w:val="NoSpacing"/>
      </w:pPr>
      <w:r>
        <w:tab/>
        <w:t>1483</w:t>
      </w:r>
      <w:r>
        <w:tab/>
        <w:t xml:space="preserve">Sir George Broun(q.v.) brought a plaint of debt against him, Hamon  </w:t>
      </w:r>
    </w:p>
    <w:p w:rsidR="004E4F64" w:rsidRDefault="004E4F64" w:rsidP="004E4F64">
      <w:pPr>
        <w:pStyle w:val="NoSpacing"/>
      </w:pPr>
      <w:r>
        <w:tab/>
      </w:r>
      <w:r>
        <w:tab/>
        <w:t xml:space="preserve">Cowper of </w:t>
      </w:r>
      <w:proofErr w:type="spellStart"/>
      <w:r>
        <w:t>Bilsington</w:t>
      </w:r>
      <w:proofErr w:type="spellEnd"/>
      <w:r>
        <w:t xml:space="preserve">(q.v.) and John </w:t>
      </w:r>
      <w:proofErr w:type="spellStart"/>
      <w:r>
        <w:t>Pette</w:t>
      </w:r>
      <w:proofErr w:type="spellEnd"/>
      <w:r>
        <w:t xml:space="preserve"> of Capel-le-Ferne(q.v.).</w:t>
      </w:r>
    </w:p>
    <w:p w:rsidR="004E4F64" w:rsidRDefault="004E4F64" w:rsidP="004E4F64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4E4F64" w:rsidRDefault="004E4F64" w:rsidP="004E4F64">
      <w:pPr>
        <w:pStyle w:val="NoSpacing"/>
      </w:pPr>
    </w:p>
    <w:p w:rsidR="004E4F64" w:rsidRDefault="004E4F64" w:rsidP="004E4F64">
      <w:pPr>
        <w:pStyle w:val="NoSpacing"/>
      </w:pPr>
    </w:p>
    <w:p w:rsidR="004E4F64" w:rsidRDefault="004E4F64" w:rsidP="004E4F64">
      <w:pPr>
        <w:pStyle w:val="NoSpacing"/>
      </w:pPr>
      <w:r>
        <w:t>21 October 2017</w:t>
      </w:r>
    </w:p>
    <w:p w:rsidR="006B2F86" w:rsidRPr="00E71FC3" w:rsidRDefault="004E4F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64" w:rsidRDefault="004E4F64" w:rsidP="00E71FC3">
      <w:pPr>
        <w:spacing w:after="0" w:line="240" w:lineRule="auto"/>
      </w:pPr>
      <w:r>
        <w:separator/>
      </w:r>
    </w:p>
  </w:endnote>
  <w:endnote w:type="continuationSeparator" w:id="0">
    <w:p w:rsidR="004E4F64" w:rsidRDefault="004E4F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64" w:rsidRDefault="004E4F64" w:rsidP="00E71FC3">
      <w:pPr>
        <w:spacing w:after="0" w:line="240" w:lineRule="auto"/>
      </w:pPr>
      <w:r>
        <w:separator/>
      </w:r>
    </w:p>
  </w:footnote>
  <w:footnote w:type="continuationSeparator" w:id="0">
    <w:p w:rsidR="004E4F64" w:rsidRDefault="004E4F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64"/>
    <w:rsid w:val="001A7C09"/>
    <w:rsid w:val="004E4F6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BA644-1532-43CD-950C-9FAFFDF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2017-11-29T21:33:00Z</dcterms:created>
  <dcterms:modified xsi:type="dcterms:W3CDTF">2017-11-29T21:34:00Z</dcterms:modified>
</cp:coreProperties>
</file>