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9E2" w:rsidRDefault="00C129E2" w:rsidP="00C129E2">
      <w:pPr>
        <w:pStyle w:val="NoSpacing"/>
      </w:pPr>
      <w:r>
        <w:rPr>
          <w:u w:val="single"/>
        </w:rPr>
        <w:t>Robert BROOK</w:t>
      </w:r>
      <w:r>
        <w:t xml:space="preserve">     (fl.1453)</w:t>
      </w:r>
    </w:p>
    <w:p w:rsidR="00C129E2" w:rsidRDefault="00C129E2" w:rsidP="00C129E2">
      <w:pPr>
        <w:pStyle w:val="NoSpacing"/>
      </w:pPr>
      <w:r>
        <w:t>of Dedham, Essex.</w:t>
      </w:r>
    </w:p>
    <w:p w:rsidR="00C129E2" w:rsidRDefault="00C129E2" w:rsidP="00C129E2">
      <w:pPr>
        <w:pStyle w:val="NoSpacing"/>
      </w:pPr>
    </w:p>
    <w:p w:rsidR="00C129E2" w:rsidRDefault="00C129E2" w:rsidP="00C129E2">
      <w:pPr>
        <w:pStyle w:val="NoSpacing"/>
      </w:pPr>
    </w:p>
    <w:p w:rsidR="00C129E2" w:rsidRDefault="00C129E2" w:rsidP="00C129E2">
      <w:pPr>
        <w:pStyle w:val="NoSpacing"/>
      </w:pPr>
      <w:r>
        <w:t>1 Mar.1453</w:t>
      </w:r>
      <w:r>
        <w:tab/>
        <w:t>He released his right in a moiety of the manor of Bromley, Essex, and the</w:t>
      </w:r>
    </w:p>
    <w:p w:rsidR="00C129E2" w:rsidRDefault="00C129E2" w:rsidP="00C129E2">
      <w:pPr>
        <w:pStyle w:val="NoSpacing"/>
      </w:pPr>
      <w:r>
        <w:tab/>
      </w:r>
      <w:r>
        <w:tab/>
        <w:t xml:space="preserve">advowson of the church there to William Ardeley, Abbot of Colchester(q.v.), </w:t>
      </w:r>
    </w:p>
    <w:p w:rsidR="00C129E2" w:rsidRDefault="00C129E2" w:rsidP="00C129E2">
      <w:pPr>
        <w:pStyle w:val="NoSpacing"/>
      </w:pPr>
      <w:r>
        <w:tab/>
      </w:r>
      <w:r>
        <w:tab/>
        <w:t>and others.</w:t>
      </w:r>
    </w:p>
    <w:p w:rsidR="00C129E2" w:rsidRDefault="00C129E2" w:rsidP="00C129E2">
      <w:pPr>
        <w:pStyle w:val="NoSpacing"/>
      </w:pPr>
      <w:r>
        <w:tab/>
      </w:r>
      <w:r>
        <w:tab/>
        <w:t>(</w:t>
      </w:r>
      <w:hyperlink r:id="rId7" w:history="1">
        <w:r w:rsidRPr="000F6A95">
          <w:rPr>
            <w:rStyle w:val="Hyperlink"/>
          </w:rPr>
          <w:t>www.british-history.ac.uk/report.asp?compid=64216</w:t>
        </w:r>
      </w:hyperlink>
      <w:r>
        <w:t>)</w:t>
      </w:r>
    </w:p>
    <w:p w:rsidR="00C129E2" w:rsidRDefault="00C129E2" w:rsidP="00C129E2">
      <w:pPr>
        <w:pStyle w:val="NoSpacing"/>
      </w:pPr>
    </w:p>
    <w:p w:rsidR="00C129E2" w:rsidRDefault="00C129E2" w:rsidP="00C129E2">
      <w:pPr>
        <w:pStyle w:val="NoSpacing"/>
      </w:pPr>
    </w:p>
    <w:p w:rsidR="00BA4020" w:rsidRPr="00186E49" w:rsidRDefault="00C129E2" w:rsidP="00C129E2">
      <w:pPr>
        <w:pStyle w:val="NoSpacing"/>
      </w:pPr>
      <w:r>
        <w:t>16 January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29E2" w:rsidRDefault="00C129E2" w:rsidP="00552EBA">
      <w:r>
        <w:separator/>
      </w:r>
    </w:p>
  </w:endnote>
  <w:endnote w:type="continuationSeparator" w:id="0">
    <w:p w:rsidR="00C129E2" w:rsidRDefault="00C129E2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C129E2">
      <w:rPr>
        <w:noProof/>
      </w:rPr>
      <w:t>25 January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29E2" w:rsidRDefault="00C129E2" w:rsidP="00552EBA">
      <w:r>
        <w:separator/>
      </w:r>
    </w:p>
  </w:footnote>
  <w:footnote w:type="continuationSeparator" w:id="0">
    <w:p w:rsidR="00C129E2" w:rsidRDefault="00C129E2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129E2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british-history.ac.uk/report.asp?compid=64216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/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2013-01-25T21:41:00Z</dcterms:created>
  <dcterms:modified xsi:type="dcterms:W3CDTF">2013-01-25T21:42:00Z</dcterms:modified>
</cp:coreProperties>
</file>