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C5" w:rsidRDefault="000D44C5" w:rsidP="000D44C5">
      <w:pPr>
        <w:pStyle w:val="NoSpacing"/>
      </w:pPr>
      <w:r>
        <w:rPr>
          <w:u w:val="single"/>
        </w:rPr>
        <w:t>Thomas SUSTON</w:t>
      </w:r>
      <w:r>
        <w:t xml:space="preserve">      (d.1450-1)</w:t>
      </w:r>
    </w:p>
    <w:p w:rsidR="000D44C5" w:rsidRDefault="000D44C5" w:rsidP="000D44C5">
      <w:pPr>
        <w:pStyle w:val="NoSpacing"/>
      </w:pPr>
      <w:r>
        <w:t>of Ocle.</w:t>
      </w:r>
    </w:p>
    <w:p w:rsidR="000D44C5" w:rsidRDefault="000D44C5" w:rsidP="000D44C5">
      <w:pPr>
        <w:pStyle w:val="NoSpacing"/>
      </w:pPr>
    </w:p>
    <w:p w:rsidR="000D44C5" w:rsidRDefault="000D44C5" w:rsidP="000D44C5">
      <w:pPr>
        <w:pStyle w:val="NoSpacing"/>
      </w:pPr>
    </w:p>
    <w:p w:rsidR="000D44C5" w:rsidRDefault="000D44C5" w:rsidP="000D44C5">
      <w:pPr>
        <w:pStyle w:val="NoSpacing"/>
      </w:pPr>
      <w:r>
        <w:t>13 Dec.1450</w:t>
      </w:r>
      <w:r>
        <w:tab/>
        <w:t>He made his Will.  (Redstone p.65) [n.b. year is given as 1451)</w:t>
      </w:r>
    </w:p>
    <w:p w:rsidR="000D44C5" w:rsidRDefault="000D44C5" w:rsidP="000D44C5">
      <w:pPr>
        <w:pStyle w:val="NoSpacing"/>
      </w:pPr>
      <w:r>
        <w:t>17 Feb.1451</w:t>
      </w:r>
      <w:r>
        <w:tab/>
        <w:t>Probate of his Will.  (ibid.)</w:t>
      </w:r>
    </w:p>
    <w:p w:rsidR="000D44C5" w:rsidRDefault="000D44C5" w:rsidP="000D44C5">
      <w:pPr>
        <w:pStyle w:val="NoSpacing"/>
      </w:pPr>
    </w:p>
    <w:p w:rsidR="000D44C5" w:rsidRDefault="000D44C5" w:rsidP="000D44C5">
      <w:pPr>
        <w:pStyle w:val="NoSpacing"/>
      </w:pPr>
    </w:p>
    <w:p w:rsidR="000D44C5" w:rsidRDefault="000D44C5" w:rsidP="000D44C5">
      <w:pPr>
        <w:pStyle w:val="NoSpacing"/>
      </w:pPr>
      <w:r>
        <w:t>4 November 2012</w:t>
      </w:r>
    </w:p>
    <w:p w:rsidR="00BA4020" w:rsidRPr="00186E49" w:rsidRDefault="000D44C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4C5" w:rsidRDefault="000D44C5" w:rsidP="00552EBA">
      <w:r>
        <w:separator/>
      </w:r>
    </w:p>
  </w:endnote>
  <w:endnote w:type="continuationSeparator" w:id="0">
    <w:p w:rsidR="000D44C5" w:rsidRDefault="000D44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44C5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4C5" w:rsidRDefault="000D44C5" w:rsidP="00552EBA">
      <w:r>
        <w:separator/>
      </w:r>
    </w:p>
  </w:footnote>
  <w:footnote w:type="continuationSeparator" w:id="0">
    <w:p w:rsidR="000D44C5" w:rsidRDefault="000D44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44C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2012-11-05T19:55:00Z</dcterms:created>
  <dcterms:modified xsi:type="dcterms:W3CDTF">2012-11-05T19:55:00Z</dcterms:modified>
</cp:coreProperties>
</file>