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0A" w:rsidRDefault="00FC270A" w:rsidP="00FC270A">
      <w:pPr>
        <w:pStyle w:val="NoSpacing"/>
      </w:pPr>
      <w:r>
        <w:rPr>
          <w:u w:val="single"/>
        </w:rPr>
        <w:t>William TROTEMERE</w:t>
      </w:r>
      <w:r>
        <w:t xml:space="preserve">      (fl.1440)</w:t>
      </w:r>
    </w:p>
    <w:p w:rsidR="00FC270A" w:rsidRDefault="00FC270A" w:rsidP="00FC270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Littlington</w:t>
      </w:r>
      <w:proofErr w:type="spellEnd"/>
      <w:r>
        <w:t>, Bedfordshire.</w:t>
      </w:r>
    </w:p>
    <w:p w:rsidR="00FC270A" w:rsidRDefault="00FC270A" w:rsidP="00FC270A">
      <w:pPr>
        <w:pStyle w:val="NoSpacing"/>
      </w:pPr>
    </w:p>
    <w:p w:rsidR="00FC270A" w:rsidRDefault="00FC270A" w:rsidP="00FC270A">
      <w:pPr>
        <w:pStyle w:val="NoSpacing"/>
      </w:pPr>
    </w:p>
    <w:p w:rsidR="00FC270A" w:rsidRDefault="00FC270A" w:rsidP="00FC270A">
      <w:pPr>
        <w:pStyle w:val="NoSpacing"/>
      </w:pPr>
      <w:r>
        <w:tab/>
        <w:t>1440</w:t>
      </w:r>
      <w:r>
        <w:tab/>
        <w:t xml:space="preserve">Sir Reginald Grey of </w:t>
      </w:r>
      <w:proofErr w:type="spellStart"/>
      <w:proofErr w:type="gramStart"/>
      <w:r>
        <w:t>Ruthyn</w:t>
      </w:r>
      <w:proofErr w:type="spellEnd"/>
      <w:r>
        <w:t>(</w:t>
      </w:r>
      <w:proofErr w:type="gramEnd"/>
      <w:r>
        <w:t xml:space="preserve">q.v.) brought a plaint of his having made </w:t>
      </w:r>
    </w:p>
    <w:p w:rsidR="00FC270A" w:rsidRDefault="00FC270A" w:rsidP="00FC270A">
      <w:pPr>
        <w:pStyle w:val="NoSpacing"/>
      </w:pPr>
      <w:r>
        <w:tab/>
      </w:r>
      <w:r>
        <w:tab/>
      </w:r>
      <w:proofErr w:type="gramStart"/>
      <w:r>
        <w:t>threats</w:t>
      </w:r>
      <w:proofErr w:type="gramEnd"/>
      <w:r>
        <w:t xml:space="preserve"> against him.</w:t>
      </w:r>
    </w:p>
    <w:p w:rsidR="00FC270A" w:rsidRDefault="00FC270A" w:rsidP="00FC270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FC270A" w:rsidRDefault="00FC270A" w:rsidP="00FC270A">
      <w:pPr>
        <w:pStyle w:val="NoSpacing"/>
      </w:pPr>
    </w:p>
    <w:p w:rsidR="00FC270A" w:rsidRDefault="00FC270A" w:rsidP="00FC270A">
      <w:pPr>
        <w:pStyle w:val="NoSpacing"/>
      </w:pPr>
    </w:p>
    <w:p w:rsidR="00FC270A" w:rsidRDefault="00FC270A" w:rsidP="00FC270A">
      <w:pPr>
        <w:pStyle w:val="NoSpacing"/>
      </w:pPr>
      <w:r>
        <w:t>23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70A" w:rsidRDefault="00FC270A" w:rsidP="00920DE3">
      <w:pPr>
        <w:spacing w:after="0" w:line="240" w:lineRule="auto"/>
      </w:pPr>
      <w:r>
        <w:separator/>
      </w:r>
    </w:p>
  </w:endnote>
  <w:endnote w:type="continuationSeparator" w:id="0">
    <w:p w:rsidR="00FC270A" w:rsidRDefault="00FC27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70A" w:rsidRDefault="00FC270A" w:rsidP="00920DE3">
      <w:pPr>
        <w:spacing w:after="0" w:line="240" w:lineRule="auto"/>
      </w:pPr>
      <w:r>
        <w:separator/>
      </w:r>
    </w:p>
  </w:footnote>
  <w:footnote w:type="continuationSeparator" w:id="0">
    <w:p w:rsidR="00FC270A" w:rsidRDefault="00FC27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0A"/>
    <w:rsid w:val="00120749"/>
    <w:rsid w:val="00624CAE"/>
    <w:rsid w:val="00920DE3"/>
    <w:rsid w:val="00C009D8"/>
    <w:rsid w:val="00CF53C8"/>
    <w:rsid w:val="00E47068"/>
    <w:rsid w:val="00F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C27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C2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2013-09-01T21:28:00Z</dcterms:created>
  <dcterms:modified xsi:type="dcterms:W3CDTF">2013-09-01T21:28:00Z</dcterms:modified>
</cp:coreProperties>
</file>